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9AC6B" w14:textId="77777777" w:rsidR="00561F1B" w:rsidRPr="007073E0" w:rsidRDefault="006A68BD" w:rsidP="006A68B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3F313E86" wp14:editId="5F386EBF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423035" cy="84709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Bfinal300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3E0" w:rsidRPr="007073E0">
        <w:rPr>
          <w:rFonts w:ascii="Times New Roman" w:hAnsi="Times New Roman" w:cs="Times New Roman"/>
        </w:rPr>
        <w:t>YORK MUSIC BOOSTERS</w:t>
      </w:r>
    </w:p>
    <w:p w14:paraId="3F6872CB" w14:textId="77777777" w:rsidR="007073E0" w:rsidRDefault="007073E0" w:rsidP="00A06FCD">
      <w:pPr>
        <w:spacing w:after="0"/>
        <w:rPr>
          <w:rFonts w:ascii="Times New Roman" w:hAnsi="Times New Roman" w:cs="Times New Roman"/>
          <w:sz w:val="36"/>
        </w:rPr>
      </w:pPr>
      <w:r w:rsidRPr="007073E0">
        <w:rPr>
          <w:rFonts w:ascii="Times New Roman" w:hAnsi="Times New Roman" w:cs="Times New Roman"/>
          <w:sz w:val="36"/>
        </w:rPr>
        <w:t>GRANT PROGRAM</w:t>
      </w:r>
      <w:r>
        <w:rPr>
          <w:rFonts w:ascii="Times New Roman" w:hAnsi="Times New Roman" w:cs="Times New Roman"/>
          <w:sz w:val="36"/>
        </w:rPr>
        <w:t xml:space="preserve">  20</w:t>
      </w:r>
      <w:r w:rsidR="000F6DF2">
        <w:rPr>
          <w:rFonts w:ascii="Times New Roman" w:hAnsi="Times New Roman" w:cs="Times New Roman"/>
          <w:sz w:val="36"/>
        </w:rPr>
        <w:t>19</w:t>
      </w:r>
      <w:r>
        <w:rPr>
          <w:rFonts w:ascii="Times New Roman" w:hAnsi="Times New Roman" w:cs="Times New Roman"/>
          <w:sz w:val="36"/>
        </w:rPr>
        <w:t>/20</w:t>
      </w:r>
      <w:r w:rsidR="000F6DF2">
        <w:rPr>
          <w:rFonts w:ascii="Times New Roman" w:hAnsi="Times New Roman" w:cs="Times New Roman"/>
          <w:sz w:val="36"/>
        </w:rPr>
        <w:t>20</w:t>
      </w:r>
    </w:p>
    <w:p w14:paraId="25089B22" w14:textId="77777777" w:rsidR="007073E0" w:rsidRDefault="007073E0" w:rsidP="007073E0">
      <w:pPr>
        <w:spacing w:after="0"/>
        <w:ind w:left="1440" w:firstLine="720"/>
        <w:rPr>
          <w:rFonts w:ascii="Times New Roman" w:hAnsi="Times New Roman" w:cs="Times New Roman"/>
          <w:sz w:val="36"/>
        </w:rPr>
      </w:pPr>
    </w:p>
    <w:p w14:paraId="56342278" w14:textId="77777777" w:rsidR="007073E0" w:rsidRDefault="007073E0" w:rsidP="007073E0">
      <w:pPr>
        <w:spacing w:after="0"/>
        <w:rPr>
          <w:rFonts w:ascii="Times New Roman" w:hAnsi="Times New Roman" w:cs="Times New Roman"/>
          <w:sz w:val="24"/>
        </w:rPr>
      </w:pPr>
    </w:p>
    <w:p w14:paraId="291B3B7F" w14:textId="77777777" w:rsidR="0075230B" w:rsidRDefault="0075230B" w:rsidP="007073E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4C6522D" w14:textId="77777777" w:rsidR="007073E0" w:rsidRDefault="00373C49" w:rsidP="007073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York Music Boosters</w:t>
      </w:r>
      <w:r w:rsidR="007073E0">
        <w:rPr>
          <w:rFonts w:ascii="Times New Roman" w:hAnsi="Times New Roman" w:cs="Times New Roman"/>
          <w:sz w:val="24"/>
        </w:rPr>
        <w:t xml:space="preserve"> is pleased to offer grants to musicians currently enrolled in </w:t>
      </w:r>
      <w:r w:rsidR="00C912F4">
        <w:rPr>
          <w:rFonts w:ascii="Times New Roman" w:hAnsi="Times New Roman" w:cs="Times New Roman"/>
          <w:sz w:val="24"/>
        </w:rPr>
        <w:t>a York High School music program</w:t>
      </w:r>
      <w:r w:rsidR="007073E0">
        <w:rPr>
          <w:rFonts w:ascii="Times New Roman" w:hAnsi="Times New Roman" w:cs="Times New Roman"/>
          <w:sz w:val="24"/>
        </w:rPr>
        <w:t xml:space="preserve">.  These grants are intended to provide financial support for music students who wish to pursue additional enrichment opportunities above and beyond the set curriculum. </w:t>
      </w:r>
    </w:p>
    <w:p w14:paraId="174B566D" w14:textId="77777777" w:rsidR="007073E0" w:rsidRDefault="007073E0" w:rsidP="007073E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03F516A" w14:textId="77777777" w:rsidR="007073E0" w:rsidRDefault="007073E0" w:rsidP="007073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GRANT:  The amount awarded will be determined by the nature of the application, the total number of applicants and the current year grant budget.</w:t>
      </w:r>
      <w:r w:rsidR="00A42468">
        <w:rPr>
          <w:rFonts w:ascii="Times New Roman" w:hAnsi="Times New Roman" w:cs="Times New Roman"/>
          <w:sz w:val="24"/>
        </w:rPr>
        <w:t xml:space="preserve"> </w:t>
      </w:r>
      <w:r w:rsidR="00A06FCD">
        <w:rPr>
          <w:rFonts w:ascii="Times New Roman" w:hAnsi="Times New Roman" w:cs="Times New Roman"/>
          <w:sz w:val="24"/>
        </w:rPr>
        <w:t xml:space="preserve">  Please note that most individua</w:t>
      </w:r>
      <w:r w:rsidR="00373C49">
        <w:rPr>
          <w:rFonts w:ascii="Times New Roman" w:hAnsi="Times New Roman" w:cs="Times New Roman"/>
          <w:sz w:val="24"/>
        </w:rPr>
        <w:t>l grant awards do not exceed $100 – and can either cover a partial or full reimbursement of costs.</w:t>
      </w:r>
    </w:p>
    <w:p w14:paraId="582323BA" w14:textId="77777777" w:rsidR="00A42468" w:rsidRDefault="00A42468" w:rsidP="007073E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71E76B4" w14:textId="77777777" w:rsidR="00A06FCD" w:rsidRDefault="00A42468" w:rsidP="007073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ELIGIBILITY:  Any student(s) currently enrolled in a York High School music class may request a grant for purposes outlined below.  </w:t>
      </w:r>
      <w:r w:rsidR="00A06FCD">
        <w:rPr>
          <w:rFonts w:ascii="Times New Roman" w:hAnsi="Times New Roman" w:cs="Times New Roman"/>
          <w:sz w:val="24"/>
        </w:rPr>
        <w:t>Students may apply for individual grants, or as an ensemble or group.</w:t>
      </w:r>
    </w:p>
    <w:p w14:paraId="46BCB2F4" w14:textId="77777777" w:rsidR="00A06FCD" w:rsidRDefault="00A06FCD" w:rsidP="007073E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02A1321" w14:textId="77777777" w:rsidR="00A42468" w:rsidRDefault="00A42468" w:rsidP="007073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 that these are guidelines</w:t>
      </w:r>
      <w:r w:rsidR="00A06FCD">
        <w:rPr>
          <w:rFonts w:ascii="Times New Roman" w:hAnsi="Times New Roman" w:cs="Times New Roman"/>
          <w:sz w:val="24"/>
        </w:rPr>
        <w:t xml:space="preserve"> and examples and are not intended to be a</w:t>
      </w:r>
      <w:r>
        <w:rPr>
          <w:rFonts w:ascii="Times New Roman" w:hAnsi="Times New Roman" w:cs="Times New Roman"/>
          <w:sz w:val="24"/>
        </w:rPr>
        <w:t xml:space="preserve"> complete list.  Each grant will be reviewed for appropriateness by the </w:t>
      </w:r>
      <w:r w:rsidR="00A06FCD">
        <w:rPr>
          <w:rFonts w:ascii="Times New Roman" w:hAnsi="Times New Roman" w:cs="Times New Roman"/>
          <w:sz w:val="24"/>
        </w:rPr>
        <w:t xml:space="preserve">York </w:t>
      </w:r>
      <w:r w:rsidR="00373C49">
        <w:rPr>
          <w:rFonts w:ascii="Times New Roman" w:hAnsi="Times New Roman" w:cs="Times New Roman"/>
          <w:sz w:val="24"/>
        </w:rPr>
        <w:t>Music Directors and the YMB</w:t>
      </w:r>
      <w:r>
        <w:rPr>
          <w:rFonts w:ascii="Times New Roman" w:hAnsi="Times New Roman" w:cs="Times New Roman"/>
          <w:sz w:val="24"/>
        </w:rPr>
        <w:t xml:space="preserve"> organization.</w:t>
      </w:r>
    </w:p>
    <w:p w14:paraId="792CC6AE" w14:textId="77777777" w:rsidR="00A42468" w:rsidRDefault="00A42468" w:rsidP="007073E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5CEFE6B" w14:textId="77777777" w:rsidR="00A42468" w:rsidRDefault="00A42468" w:rsidP="00A42468">
      <w:pPr>
        <w:tabs>
          <w:tab w:val="right" w:pos="2160"/>
          <w:tab w:val="left" w:pos="28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ELIGIBLE: </w:t>
      </w:r>
      <w:r>
        <w:rPr>
          <w:rFonts w:ascii="Times New Roman" w:hAnsi="Times New Roman" w:cs="Times New Roman"/>
          <w:sz w:val="24"/>
        </w:rPr>
        <w:tab/>
        <w:t>Music for ensembles or solo performances</w:t>
      </w:r>
    </w:p>
    <w:p w14:paraId="3103166E" w14:textId="77777777" w:rsidR="00A42468" w:rsidRDefault="00A42468" w:rsidP="00A42468">
      <w:pPr>
        <w:tabs>
          <w:tab w:val="right" w:pos="2160"/>
          <w:tab w:val="left" w:pos="28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Master classes or other non-private-lesson educational class</w:t>
      </w:r>
    </w:p>
    <w:p w14:paraId="5E803F58" w14:textId="77777777" w:rsidR="00A42468" w:rsidRDefault="00A42468" w:rsidP="00A42468">
      <w:pPr>
        <w:tabs>
          <w:tab w:val="right" w:pos="2160"/>
          <w:tab w:val="left" w:pos="28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Recording opportunities</w:t>
      </w:r>
    </w:p>
    <w:p w14:paraId="790AF473" w14:textId="77777777" w:rsidR="00A06FCD" w:rsidRDefault="00A06FCD" w:rsidP="00A42468">
      <w:pPr>
        <w:tabs>
          <w:tab w:val="right" w:pos="2160"/>
          <w:tab w:val="left" w:pos="28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Concerts</w:t>
      </w:r>
    </w:p>
    <w:p w14:paraId="3450C5AE" w14:textId="77777777" w:rsidR="00373C49" w:rsidRDefault="00373C49" w:rsidP="00A42468">
      <w:pPr>
        <w:tabs>
          <w:tab w:val="right" w:pos="2160"/>
          <w:tab w:val="left" w:pos="28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Short-term coverage for new/alternate instrument instruction</w:t>
      </w:r>
    </w:p>
    <w:p w14:paraId="19BC7F40" w14:textId="77777777" w:rsidR="00373C49" w:rsidRDefault="00373C49" w:rsidP="00A42468">
      <w:pPr>
        <w:tabs>
          <w:tab w:val="right" w:pos="2160"/>
          <w:tab w:val="left" w:pos="28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F6A8853" w14:textId="77777777" w:rsidR="00A42468" w:rsidRDefault="00A42468" w:rsidP="00A42468">
      <w:pPr>
        <w:tabs>
          <w:tab w:val="right" w:pos="2160"/>
          <w:tab w:val="left" w:pos="28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INELIGIBLE:</w:t>
      </w:r>
      <w:r>
        <w:rPr>
          <w:rFonts w:ascii="Times New Roman" w:hAnsi="Times New Roman" w:cs="Times New Roman"/>
          <w:sz w:val="24"/>
        </w:rPr>
        <w:tab/>
        <w:t>Pri</w:t>
      </w:r>
      <w:r w:rsidR="00A06FCD">
        <w:rPr>
          <w:rFonts w:ascii="Times New Roman" w:hAnsi="Times New Roman" w:cs="Times New Roman"/>
          <w:sz w:val="24"/>
        </w:rPr>
        <w:t>vate Lessons</w:t>
      </w:r>
    </w:p>
    <w:p w14:paraId="64FCBC54" w14:textId="77777777" w:rsidR="00A42468" w:rsidRDefault="00A42468" w:rsidP="007073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Instrument or instrument-accessory purchases</w:t>
      </w:r>
    </w:p>
    <w:p w14:paraId="4ED1DD2C" w14:textId="77777777" w:rsidR="00A06FCD" w:rsidRDefault="00A06FCD" w:rsidP="007073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Uniforms or other ensemble attire</w:t>
      </w:r>
    </w:p>
    <w:p w14:paraId="641EC815" w14:textId="77777777" w:rsidR="00A42468" w:rsidRDefault="00A42468" w:rsidP="007073E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BEECB70" w14:textId="77777777" w:rsidR="00373C49" w:rsidRDefault="00373C49" w:rsidP="007073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Note – Summer camp programs are not eligible for grant dollars.  Students wishing to </w:t>
      </w:r>
      <w:r w:rsidR="00CF5035">
        <w:rPr>
          <w:rFonts w:ascii="Times New Roman" w:hAnsi="Times New Roman" w:cs="Times New Roman"/>
          <w:sz w:val="24"/>
        </w:rPr>
        <w:t xml:space="preserve">enroll in a music </w:t>
      </w:r>
      <w:r>
        <w:rPr>
          <w:rFonts w:ascii="Times New Roman" w:hAnsi="Times New Roman" w:cs="Times New Roman"/>
          <w:sz w:val="24"/>
        </w:rPr>
        <w:t>summ</w:t>
      </w:r>
      <w:r w:rsidR="00C11DF8">
        <w:rPr>
          <w:rFonts w:ascii="Times New Roman" w:hAnsi="Times New Roman" w:cs="Times New Roman"/>
          <w:sz w:val="24"/>
        </w:rPr>
        <w:t xml:space="preserve">er camp </w:t>
      </w:r>
      <w:r>
        <w:rPr>
          <w:rFonts w:ascii="Times New Roman" w:hAnsi="Times New Roman" w:cs="Times New Roman"/>
          <w:sz w:val="24"/>
        </w:rPr>
        <w:t xml:space="preserve">should apply under the YMB Summer Camp Scholarship program.  </w:t>
      </w:r>
    </w:p>
    <w:p w14:paraId="62FF3A30" w14:textId="77777777" w:rsidR="00373C49" w:rsidRDefault="00373C49" w:rsidP="007073E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4682D9C" w14:textId="77777777" w:rsidR="00A42468" w:rsidRDefault="00A42468" w:rsidP="00A424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APPLICATION:  Applications must be completed in full and returned to the student’s music director.  Applications will be </w:t>
      </w:r>
      <w:r w:rsidR="00373C49">
        <w:rPr>
          <w:rFonts w:ascii="Times New Roman" w:hAnsi="Times New Roman" w:cs="Times New Roman"/>
          <w:sz w:val="24"/>
        </w:rPr>
        <w:t xml:space="preserve">accepted throughout the school </w:t>
      </w:r>
      <w:r>
        <w:rPr>
          <w:rFonts w:ascii="Times New Roman" w:hAnsi="Times New Roman" w:cs="Times New Roman"/>
          <w:sz w:val="24"/>
        </w:rPr>
        <w:t>year</w:t>
      </w:r>
      <w:r w:rsidR="00373C49">
        <w:rPr>
          <w:rFonts w:ascii="Times New Roman" w:hAnsi="Times New Roman" w:cs="Times New Roman"/>
          <w:sz w:val="24"/>
        </w:rPr>
        <w:t xml:space="preserve"> and will be considered on a first-come, first-served basis until the budget has been exhausted</w:t>
      </w:r>
      <w:r>
        <w:rPr>
          <w:rFonts w:ascii="Times New Roman" w:hAnsi="Times New Roman" w:cs="Times New Roman"/>
          <w:sz w:val="24"/>
        </w:rPr>
        <w:t xml:space="preserve">.  </w:t>
      </w:r>
      <w:r w:rsidR="00FF142D">
        <w:rPr>
          <w:rFonts w:ascii="Times New Roman" w:hAnsi="Times New Roman" w:cs="Times New Roman"/>
          <w:sz w:val="24"/>
        </w:rPr>
        <w:t>S</w:t>
      </w:r>
      <w:r w:rsidR="00373C49">
        <w:rPr>
          <w:rFonts w:ascii="Times New Roman" w:hAnsi="Times New Roman" w:cs="Times New Roman"/>
          <w:sz w:val="24"/>
        </w:rPr>
        <w:t>tatus of grant applications will</w:t>
      </w:r>
      <w:r w:rsidR="00C912F4">
        <w:rPr>
          <w:rFonts w:ascii="Times New Roman" w:hAnsi="Times New Roman" w:cs="Times New Roman"/>
          <w:sz w:val="24"/>
        </w:rPr>
        <w:t xml:space="preserve"> be provided within </w:t>
      </w:r>
      <w:r w:rsidR="00373C49">
        <w:rPr>
          <w:rFonts w:ascii="Times New Roman" w:hAnsi="Times New Roman" w:cs="Times New Roman"/>
          <w:sz w:val="24"/>
        </w:rPr>
        <w:t xml:space="preserve">approximately </w:t>
      </w:r>
      <w:r w:rsidR="00C912F4">
        <w:rPr>
          <w:rFonts w:ascii="Times New Roman" w:hAnsi="Times New Roman" w:cs="Times New Roman"/>
          <w:sz w:val="24"/>
        </w:rPr>
        <w:t xml:space="preserve">two weeks of submission.  </w:t>
      </w:r>
      <w:r>
        <w:rPr>
          <w:rFonts w:ascii="Times New Roman" w:hAnsi="Times New Roman" w:cs="Times New Roman"/>
          <w:sz w:val="24"/>
        </w:rPr>
        <w:t>Due to the nature of the program, please note that actual payment of the grant can only be m</w:t>
      </w:r>
      <w:r w:rsidR="00C912F4">
        <w:rPr>
          <w:rFonts w:ascii="Times New Roman" w:hAnsi="Times New Roman" w:cs="Times New Roman"/>
          <w:sz w:val="24"/>
        </w:rPr>
        <w:t>ade when</w:t>
      </w:r>
      <w:r>
        <w:rPr>
          <w:rFonts w:ascii="Times New Roman" w:hAnsi="Times New Roman" w:cs="Times New Roman"/>
          <w:sz w:val="24"/>
        </w:rPr>
        <w:t xml:space="preserve"> proof of qualifyin</w:t>
      </w:r>
      <w:r w:rsidR="00745205">
        <w:rPr>
          <w:rFonts w:ascii="Times New Roman" w:hAnsi="Times New Roman" w:cs="Times New Roman"/>
          <w:sz w:val="24"/>
        </w:rPr>
        <w:t>g purchase</w:t>
      </w:r>
      <w:r w:rsidR="00373C49">
        <w:rPr>
          <w:rFonts w:ascii="Times New Roman" w:hAnsi="Times New Roman" w:cs="Times New Roman"/>
          <w:sz w:val="24"/>
        </w:rPr>
        <w:t>/r</w:t>
      </w:r>
      <w:r w:rsidR="00745205">
        <w:rPr>
          <w:rFonts w:ascii="Times New Roman" w:hAnsi="Times New Roman" w:cs="Times New Roman"/>
          <w:sz w:val="24"/>
        </w:rPr>
        <w:t>eceipt of payment is provided.</w:t>
      </w:r>
    </w:p>
    <w:p w14:paraId="5BAAA245" w14:textId="77777777" w:rsidR="00A42468" w:rsidRDefault="00A42468" w:rsidP="00A4246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C2020C9" w14:textId="77777777" w:rsidR="000F6DF2" w:rsidRPr="000F6DF2" w:rsidRDefault="00A42468" w:rsidP="000F6DF2">
      <w:pPr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Please </w:t>
      </w:r>
      <w:r w:rsidRPr="000F6DF2">
        <w:rPr>
          <w:rFonts w:ascii="Times New Roman" w:hAnsi="Times New Roman" w:cs="Times New Roman"/>
          <w:sz w:val="24"/>
          <w:szCs w:val="24"/>
        </w:rPr>
        <w:t xml:space="preserve">contact </w:t>
      </w:r>
      <w:r w:rsidR="000F6DF2" w:rsidRPr="000F6DF2">
        <w:rPr>
          <w:rFonts w:ascii="Times New Roman" w:eastAsia="Times New Roman" w:hAnsi="Times New Roman" w:cs="Times New Roman"/>
          <w:color w:val="26282A"/>
          <w:sz w:val="24"/>
          <w:szCs w:val="24"/>
        </w:rPr>
        <w:t>Patrick Baker</w:t>
      </w:r>
      <w:r w:rsidR="000F6DF2">
        <w:rPr>
          <w:rFonts w:ascii="Times New Roman" w:eastAsia="Times New Roman" w:hAnsi="Times New Roman" w:cs="Times New Roman"/>
          <w:color w:val="26282A"/>
          <w:sz w:val="24"/>
          <w:szCs w:val="24"/>
        </w:rPr>
        <w:t>, District 205 Fine and Performing Arts coordinator (</w:t>
      </w:r>
      <w:hyperlink r:id="rId6" w:history="1">
        <w:r w:rsidR="000F6DF2" w:rsidRPr="00022D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pbaker@elmhurst205.org</w:t>
        </w:r>
      </w:hyperlink>
      <w:r w:rsidR="000F6DF2">
        <w:rPr>
          <w:rFonts w:ascii="Times New Roman" w:eastAsia="Times New Roman" w:hAnsi="Times New Roman" w:cs="Times New Roman"/>
          <w:color w:val="26282A"/>
          <w:sz w:val="24"/>
          <w:szCs w:val="24"/>
        </w:rPr>
        <w:t>) or Leah Gleason, YMB Scholarship Committee chair (</w:t>
      </w:r>
      <w:hyperlink r:id="rId7" w:history="1">
        <w:r w:rsidR="000F6DF2" w:rsidRPr="00022D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gleason297@comcast.net</w:t>
        </w:r>
      </w:hyperlink>
      <w:r w:rsidR="000F6DF2">
        <w:rPr>
          <w:rFonts w:ascii="Times New Roman" w:eastAsia="Times New Roman" w:hAnsi="Times New Roman" w:cs="Times New Roman"/>
          <w:color w:val="26282A"/>
          <w:sz w:val="24"/>
          <w:szCs w:val="24"/>
        </w:rPr>
        <w:t>) with any questions.</w:t>
      </w:r>
    </w:p>
    <w:p w14:paraId="37969231" w14:textId="77777777" w:rsidR="00A06FCD" w:rsidRDefault="00A06F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6732D1B" w14:textId="77777777" w:rsidR="006A68BD" w:rsidRDefault="006A68BD" w:rsidP="00A06FCD">
      <w:pPr>
        <w:spacing w:after="0"/>
        <w:rPr>
          <w:rFonts w:ascii="Times New Roman" w:hAnsi="Times New Roman" w:cs="Times New Roman"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2FD8DF3" wp14:editId="243B60B8">
            <wp:simplePos x="0" y="0"/>
            <wp:positionH relativeFrom="margin">
              <wp:posOffset>-35808</wp:posOffset>
            </wp:positionH>
            <wp:positionV relativeFrom="paragraph">
              <wp:posOffset>5964</wp:posOffset>
            </wp:positionV>
            <wp:extent cx="906145" cy="53975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Bfinal300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FCD">
        <w:rPr>
          <w:rFonts w:ascii="Times New Roman" w:hAnsi="Times New Roman" w:cs="Times New Roman"/>
          <w:sz w:val="36"/>
        </w:rPr>
        <w:t xml:space="preserve">GRANT APPLICATION  </w:t>
      </w:r>
    </w:p>
    <w:p w14:paraId="2B962D57" w14:textId="77777777" w:rsidR="00A06FCD" w:rsidRDefault="00A06FCD" w:rsidP="00A06FCD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201</w:t>
      </w:r>
      <w:r w:rsidR="000F6DF2">
        <w:rPr>
          <w:rFonts w:ascii="Times New Roman" w:hAnsi="Times New Roman" w:cs="Times New Roman"/>
          <w:sz w:val="36"/>
        </w:rPr>
        <w:t>9</w:t>
      </w:r>
      <w:r>
        <w:rPr>
          <w:rFonts w:ascii="Times New Roman" w:hAnsi="Times New Roman" w:cs="Times New Roman"/>
          <w:sz w:val="36"/>
        </w:rPr>
        <w:t>/20</w:t>
      </w:r>
      <w:r w:rsidR="000F6DF2">
        <w:rPr>
          <w:rFonts w:ascii="Times New Roman" w:hAnsi="Times New Roman" w:cs="Times New Roman"/>
          <w:sz w:val="36"/>
        </w:rPr>
        <w:t>20</w:t>
      </w:r>
    </w:p>
    <w:p w14:paraId="3B5635DA" w14:textId="77777777" w:rsidR="00A47042" w:rsidRPr="00D34C0C" w:rsidRDefault="00A47042" w:rsidP="006A68BD">
      <w:pPr>
        <w:spacing w:after="0"/>
        <w:rPr>
          <w:rFonts w:ascii="Times New Roman" w:hAnsi="Times New Roman" w:cs="Times New Roman"/>
          <w:sz w:val="24"/>
        </w:rPr>
      </w:pPr>
      <w:r w:rsidRPr="00A47042">
        <w:rPr>
          <w:rFonts w:ascii="Times New Roman" w:hAnsi="Times New Roman" w:cs="Times New Roman"/>
          <w:sz w:val="28"/>
        </w:rPr>
        <w:t>Grant Project</w:t>
      </w:r>
      <w:r w:rsidR="001C1099">
        <w:rPr>
          <w:rFonts w:ascii="Times New Roman" w:hAnsi="Times New Roman" w:cs="Times New Roman"/>
          <w:sz w:val="28"/>
        </w:rPr>
        <w:t xml:space="preserve"> Name</w:t>
      </w:r>
      <w:r w:rsidRPr="00A47042">
        <w:rPr>
          <w:rFonts w:ascii="Times New Roman" w:hAnsi="Times New Roman" w:cs="Times New Roman"/>
          <w:sz w:val="28"/>
        </w:rPr>
        <w:t xml:space="preserve">: </w:t>
      </w:r>
      <w:r w:rsidRPr="006A68BD">
        <w:rPr>
          <w:rFonts w:ascii="Times New Roman" w:hAnsi="Times New Roman" w:cs="Times New Roman"/>
          <w:i/>
          <w:sz w:val="20"/>
        </w:rPr>
        <w:t xml:space="preserve">(brief statement </w:t>
      </w:r>
      <w:r w:rsidR="001C1099" w:rsidRPr="006A68BD">
        <w:rPr>
          <w:rFonts w:ascii="Times New Roman" w:hAnsi="Times New Roman" w:cs="Times New Roman"/>
          <w:i/>
          <w:sz w:val="20"/>
        </w:rPr>
        <w:t xml:space="preserve">of </w:t>
      </w:r>
      <w:r w:rsidRPr="006A68BD">
        <w:rPr>
          <w:rFonts w:ascii="Times New Roman" w:hAnsi="Times New Roman" w:cs="Times New Roman"/>
          <w:i/>
          <w:sz w:val="20"/>
        </w:rPr>
        <w:t>request</w:t>
      </w:r>
      <w:r w:rsidR="001C1099" w:rsidRPr="006A68BD">
        <w:rPr>
          <w:rFonts w:ascii="Times New Roman" w:hAnsi="Times New Roman" w:cs="Times New Roman"/>
          <w:i/>
          <w:sz w:val="20"/>
        </w:rPr>
        <w:t>.  For example:  Music for woodwind quintet</w:t>
      </w:r>
      <w:r w:rsidRPr="006A68BD">
        <w:rPr>
          <w:rFonts w:ascii="Times New Roman" w:hAnsi="Times New Roman" w:cs="Times New Roman"/>
          <w:i/>
          <w:sz w:val="20"/>
        </w:rPr>
        <w:t>)</w:t>
      </w:r>
      <w:r w:rsidR="006A68BD" w:rsidRPr="006A68BD">
        <w:rPr>
          <w:rFonts w:ascii="Times New Roman" w:hAnsi="Times New Roman" w:cs="Times New Roman"/>
          <w:sz w:val="20"/>
        </w:rPr>
        <w:t xml:space="preserve">   </w:t>
      </w:r>
      <w:r w:rsidR="001C1099">
        <w:rPr>
          <w:rFonts w:ascii="Times New Roman" w:hAnsi="Times New Roman" w:cs="Times New Roman"/>
          <w:sz w:val="24"/>
        </w:rPr>
        <w:t>_____________________________________________</w:t>
      </w:r>
    </w:p>
    <w:p w14:paraId="755CBE77" w14:textId="77777777" w:rsidR="001C1099" w:rsidRPr="001C1099" w:rsidRDefault="001C1099" w:rsidP="001C1099">
      <w:pPr>
        <w:spacing w:after="0"/>
        <w:rPr>
          <w:rFonts w:ascii="Times New Roman" w:hAnsi="Times New Roman" w:cs="Times New Roman"/>
          <w:sz w:val="12"/>
        </w:rPr>
      </w:pPr>
    </w:p>
    <w:p w14:paraId="0203C602" w14:textId="77777777" w:rsidR="001C1099" w:rsidRDefault="002822FD" w:rsidP="002822FD">
      <w:pPr>
        <w:spacing w:after="0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A4A96" wp14:editId="610C2AD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58894" cy="2297872"/>
                <wp:effectExtent l="0" t="0" r="1841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22978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14803" id="Rectangle 1" o:spid="_x0000_s1026" style="position:absolute;margin-left:0;margin-top:.35pt;width:477.1pt;height:180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1C1099">
        <w:rPr>
          <w:rFonts w:ascii="Times New Roman" w:hAnsi="Times New Roman" w:cs="Times New Roman"/>
          <w:sz w:val="24"/>
        </w:rPr>
        <w:t>Please describe how this grant money will be used, including what you hope to achieve and how your experience will be shared with your class/ensemble: (use back if necessary)</w:t>
      </w:r>
    </w:p>
    <w:p w14:paraId="65CFE80E" w14:textId="77777777" w:rsidR="001C1099" w:rsidRDefault="001C1099" w:rsidP="001C1099">
      <w:pPr>
        <w:spacing w:after="0"/>
        <w:rPr>
          <w:rFonts w:ascii="Times New Roman" w:hAnsi="Times New Roman" w:cs="Times New Roman"/>
          <w:sz w:val="24"/>
        </w:rPr>
      </w:pPr>
    </w:p>
    <w:p w14:paraId="74065D2B" w14:textId="77777777" w:rsidR="001C1099" w:rsidRDefault="001C1099" w:rsidP="001C1099">
      <w:pPr>
        <w:spacing w:after="0"/>
        <w:rPr>
          <w:rFonts w:ascii="Times New Roman" w:hAnsi="Times New Roman" w:cs="Times New Roman"/>
          <w:sz w:val="24"/>
        </w:rPr>
      </w:pPr>
    </w:p>
    <w:p w14:paraId="333123AC" w14:textId="77777777" w:rsidR="001C1099" w:rsidRDefault="001C1099" w:rsidP="001C1099">
      <w:pPr>
        <w:spacing w:after="0"/>
        <w:rPr>
          <w:rFonts w:ascii="Times New Roman" w:hAnsi="Times New Roman" w:cs="Times New Roman"/>
          <w:sz w:val="24"/>
        </w:rPr>
      </w:pPr>
    </w:p>
    <w:p w14:paraId="7F324A6F" w14:textId="77777777" w:rsidR="001C1099" w:rsidRDefault="001C1099" w:rsidP="001C1099">
      <w:pPr>
        <w:spacing w:after="0"/>
        <w:rPr>
          <w:rFonts w:ascii="Times New Roman" w:hAnsi="Times New Roman" w:cs="Times New Roman"/>
          <w:sz w:val="24"/>
        </w:rPr>
      </w:pPr>
    </w:p>
    <w:p w14:paraId="475E7311" w14:textId="77777777" w:rsidR="001C1099" w:rsidRDefault="001C1099" w:rsidP="001C1099">
      <w:pPr>
        <w:spacing w:after="0"/>
        <w:rPr>
          <w:rFonts w:ascii="Times New Roman" w:hAnsi="Times New Roman" w:cs="Times New Roman"/>
          <w:sz w:val="24"/>
        </w:rPr>
      </w:pPr>
    </w:p>
    <w:p w14:paraId="0D713F00" w14:textId="77777777" w:rsidR="001C1099" w:rsidRDefault="001C1099" w:rsidP="001C1099">
      <w:pPr>
        <w:spacing w:after="0"/>
        <w:rPr>
          <w:rFonts w:ascii="Times New Roman" w:hAnsi="Times New Roman" w:cs="Times New Roman"/>
          <w:sz w:val="24"/>
        </w:rPr>
      </w:pPr>
    </w:p>
    <w:p w14:paraId="4C8AA516" w14:textId="77777777" w:rsidR="001C1099" w:rsidRDefault="001C1099" w:rsidP="001C1099">
      <w:pPr>
        <w:spacing w:after="0"/>
        <w:rPr>
          <w:rFonts w:ascii="Times New Roman" w:hAnsi="Times New Roman" w:cs="Times New Roman"/>
          <w:sz w:val="24"/>
        </w:rPr>
      </w:pPr>
    </w:p>
    <w:p w14:paraId="7DEC1EC5" w14:textId="77777777" w:rsidR="001C1099" w:rsidRDefault="001C1099" w:rsidP="001C1099">
      <w:pPr>
        <w:spacing w:after="0"/>
        <w:rPr>
          <w:rFonts w:ascii="Times New Roman" w:hAnsi="Times New Roman" w:cs="Times New Roman"/>
          <w:sz w:val="24"/>
        </w:rPr>
      </w:pPr>
    </w:p>
    <w:p w14:paraId="66656D57" w14:textId="77777777" w:rsidR="001C1099" w:rsidRDefault="001C1099" w:rsidP="001C1099">
      <w:pPr>
        <w:spacing w:after="0"/>
        <w:rPr>
          <w:rFonts w:ascii="Times New Roman" w:hAnsi="Times New Roman" w:cs="Times New Roman"/>
          <w:sz w:val="24"/>
        </w:rPr>
      </w:pPr>
    </w:p>
    <w:p w14:paraId="5C209385" w14:textId="77777777" w:rsidR="001C1099" w:rsidRDefault="001C1099" w:rsidP="00A06FCD">
      <w:pPr>
        <w:spacing w:after="0"/>
        <w:rPr>
          <w:rFonts w:ascii="Times New Roman" w:hAnsi="Times New Roman" w:cs="Times New Roman"/>
          <w:sz w:val="28"/>
        </w:rPr>
      </w:pPr>
    </w:p>
    <w:p w14:paraId="68C84B40" w14:textId="77777777" w:rsidR="001C1099" w:rsidRDefault="001C1099" w:rsidP="001C109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Amount of </w:t>
      </w:r>
      <w:r w:rsidR="002217B0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rant requested: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</w:t>
      </w:r>
    </w:p>
    <w:p w14:paraId="66FBD2B4" w14:textId="77777777" w:rsidR="001C1099" w:rsidRDefault="001C1099" w:rsidP="001C109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Estimated date of reimbursement:</w:t>
      </w:r>
      <w:r>
        <w:rPr>
          <w:rFonts w:ascii="Times New Roman" w:hAnsi="Times New Roman" w:cs="Times New Roman"/>
          <w:sz w:val="24"/>
        </w:rPr>
        <w:tab/>
        <w:t>____________</w:t>
      </w:r>
    </w:p>
    <w:p w14:paraId="65CF3847" w14:textId="77777777" w:rsidR="001C1099" w:rsidRDefault="001C1099" w:rsidP="001C109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Name/</w:t>
      </w:r>
      <w:r w:rsidR="002217B0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ontact for </w:t>
      </w:r>
      <w:r w:rsidR="002217B0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oods/</w:t>
      </w:r>
      <w:r w:rsidR="002217B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ervice provider: __________________________________________</w:t>
      </w:r>
      <w:r w:rsidR="002217B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</w:p>
    <w:p w14:paraId="59AEE36B" w14:textId="77777777" w:rsidR="001C1099" w:rsidRDefault="001C1099" w:rsidP="001C109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255761BB" w14:textId="77777777" w:rsidR="001C1099" w:rsidRDefault="001C1099" w:rsidP="001C10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 that reimbursement will be provided once the grant has been approved, the goods/services are paid for and the final receipt is submitted to the YMB.</w:t>
      </w:r>
    </w:p>
    <w:p w14:paraId="244CFEF4" w14:textId="77777777" w:rsidR="001C1099" w:rsidRDefault="001C1099" w:rsidP="001C1099">
      <w:pPr>
        <w:spacing w:after="0"/>
        <w:rPr>
          <w:rFonts w:ascii="Times New Roman" w:hAnsi="Times New Roman" w:cs="Times New Roman"/>
          <w:sz w:val="36"/>
        </w:rPr>
      </w:pPr>
    </w:p>
    <w:p w14:paraId="38DD9D13" w14:textId="77777777" w:rsidR="00A65739" w:rsidRPr="001C1099" w:rsidRDefault="00A47042" w:rsidP="00A06FCD">
      <w:pPr>
        <w:spacing w:after="0"/>
        <w:rPr>
          <w:rFonts w:ascii="Times New Roman" w:hAnsi="Times New Roman" w:cs="Times New Roman"/>
          <w:i/>
        </w:rPr>
      </w:pPr>
      <w:r w:rsidRPr="00A47042">
        <w:rPr>
          <w:rFonts w:ascii="Times New Roman" w:hAnsi="Times New Roman" w:cs="Times New Roman"/>
          <w:sz w:val="28"/>
        </w:rPr>
        <w:t>Student Information</w:t>
      </w:r>
      <w:r w:rsidRPr="00A47042">
        <w:rPr>
          <w:rFonts w:ascii="Times New Roman" w:hAnsi="Times New Roman" w:cs="Times New Roman"/>
          <w:sz w:val="20"/>
        </w:rPr>
        <w:t xml:space="preserve">: </w:t>
      </w:r>
      <w:r w:rsidRPr="00A47042">
        <w:rPr>
          <w:rFonts w:ascii="Times New Roman" w:hAnsi="Times New Roman" w:cs="Times New Roman"/>
          <w:i/>
        </w:rPr>
        <w:t>(for ensembles, please include information for each participating student)</w:t>
      </w:r>
      <w:r>
        <w:rPr>
          <w:rFonts w:ascii="Times New Roman" w:hAnsi="Times New Roman" w:cs="Times New Roman"/>
          <w:sz w:val="24"/>
        </w:rPr>
        <w:tab/>
      </w:r>
    </w:p>
    <w:p w14:paraId="28DFB1DA" w14:textId="77777777" w:rsidR="00A65739" w:rsidRPr="00A65739" w:rsidRDefault="00A47042" w:rsidP="00A4704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Name/Grade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65739">
        <w:rPr>
          <w:rFonts w:ascii="Times New Roman" w:hAnsi="Times New Roman" w:cs="Times New Roman"/>
          <w:sz w:val="24"/>
        </w:rPr>
        <w:tab/>
        <w:t>Performing Ensemble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</w:t>
      </w:r>
    </w:p>
    <w:p w14:paraId="28B6CAC5" w14:textId="77777777" w:rsidR="00A65739" w:rsidRDefault="00A47042" w:rsidP="00D34C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65739">
        <w:rPr>
          <w:rFonts w:ascii="Times New Roman" w:hAnsi="Times New Roman" w:cs="Times New Roman"/>
          <w:sz w:val="24"/>
        </w:rPr>
        <w:t>_________________________</w:t>
      </w:r>
      <w:r w:rsidR="00A65739"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14:paraId="078DA17D" w14:textId="77777777" w:rsidR="00A65739" w:rsidRPr="00A65739" w:rsidRDefault="00A65739" w:rsidP="00D34C0C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A65739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ab/>
      </w:r>
      <w:r w:rsidRPr="00A65739">
        <w:rPr>
          <w:rFonts w:ascii="Times New Roman" w:hAnsi="Times New Roman" w:cs="Times New Roman"/>
          <w:sz w:val="24"/>
        </w:rPr>
        <w:t>________________</w:t>
      </w:r>
      <w:r w:rsidR="00A47042">
        <w:rPr>
          <w:rFonts w:ascii="Times New Roman" w:hAnsi="Times New Roman" w:cs="Times New Roman"/>
          <w:sz w:val="24"/>
        </w:rPr>
        <w:t>__</w:t>
      </w:r>
      <w:r w:rsidR="00A47042">
        <w:rPr>
          <w:rFonts w:ascii="Times New Roman" w:hAnsi="Times New Roman" w:cs="Times New Roman"/>
          <w:sz w:val="24"/>
        </w:rPr>
        <w:tab/>
        <w:t>_______________________</w:t>
      </w:r>
    </w:p>
    <w:p w14:paraId="5F78FB8B" w14:textId="77777777" w:rsidR="00A65739" w:rsidRPr="00A65739" w:rsidRDefault="00A65739" w:rsidP="00D34C0C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A65739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ab/>
      </w:r>
      <w:r w:rsidRPr="00A65739">
        <w:rPr>
          <w:rFonts w:ascii="Times New Roman" w:hAnsi="Times New Roman" w:cs="Times New Roman"/>
          <w:sz w:val="24"/>
        </w:rPr>
        <w:t>________________</w:t>
      </w:r>
      <w:r w:rsidR="00A47042">
        <w:rPr>
          <w:rFonts w:ascii="Times New Roman" w:hAnsi="Times New Roman" w:cs="Times New Roman"/>
          <w:sz w:val="24"/>
        </w:rPr>
        <w:t>__</w:t>
      </w:r>
      <w:r w:rsidR="00A47042">
        <w:rPr>
          <w:rFonts w:ascii="Times New Roman" w:hAnsi="Times New Roman" w:cs="Times New Roman"/>
          <w:sz w:val="24"/>
        </w:rPr>
        <w:tab/>
        <w:t>_______________________</w:t>
      </w:r>
    </w:p>
    <w:p w14:paraId="3F56FA1C" w14:textId="77777777" w:rsidR="00A65739" w:rsidRDefault="00A65739" w:rsidP="00D34C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ab/>
        <w:t>________________</w:t>
      </w:r>
      <w:r w:rsidR="00A47042">
        <w:rPr>
          <w:rFonts w:ascii="Times New Roman" w:hAnsi="Times New Roman" w:cs="Times New Roman"/>
          <w:sz w:val="24"/>
        </w:rPr>
        <w:t>__</w:t>
      </w:r>
      <w:r w:rsidR="00A47042">
        <w:rPr>
          <w:rFonts w:ascii="Times New Roman" w:hAnsi="Times New Roman" w:cs="Times New Roman"/>
          <w:sz w:val="24"/>
        </w:rPr>
        <w:tab/>
        <w:t>_______________________</w:t>
      </w:r>
    </w:p>
    <w:p w14:paraId="06C5CC42" w14:textId="77777777" w:rsidR="00A65739" w:rsidRDefault="00A65739" w:rsidP="00A657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D39A969" w14:textId="77777777" w:rsidR="001C1099" w:rsidRDefault="001C1099" w:rsidP="001C109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information for primary student contact:</w:t>
      </w:r>
    </w:p>
    <w:p w14:paraId="58250C24" w14:textId="77777777" w:rsidR="001C1099" w:rsidRDefault="001C1099" w:rsidP="001C109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ab/>
      </w:r>
    </w:p>
    <w:p w14:paraId="204FA99B" w14:textId="77777777" w:rsidR="001C1099" w:rsidRDefault="001C1099" w:rsidP="001C109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</w:p>
    <w:p w14:paraId="2B2A61B2" w14:textId="77777777" w:rsidR="001C1099" w:rsidRDefault="001C1099" w:rsidP="001C109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Phone:</w:t>
      </w:r>
    </w:p>
    <w:p w14:paraId="13F2C0F5" w14:textId="77777777" w:rsidR="00D34C0C" w:rsidRDefault="00D34C0C" w:rsidP="007073E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2E141EE" w14:textId="77777777" w:rsidR="00D34C0C" w:rsidRDefault="00D34C0C" w:rsidP="007073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 Director Signature:</w:t>
      </w:r>
      <w:r>
        <w:rPr>
          <w:rFonts w:ascii="Times New Roman" w:hAnsi="Times New Roman" w:cs="Times New Roman"/>
          <w:sz w:val="24"/>
        </w:rPr>
        <w:tab/>
        <w:t>____________________________________   Date:   ___________</w:t>
      </w:r>
    </w:p>
    <w:p w14:paraId="76AB39E0" w14:textId="77777777" w:rsidR="00D34C0C" w:rsidRDefault="00D34C0C" w:rsidP="007073E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1D82E3A" w14:textId="77777777" w:rsidR="00D34C0C" w:rsidRPr="00A47042" w:rsidRDefault="002822FD" w:rsidP="007073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56057" wp14:editId="56DDAD57">
                <wp:simplePos x="0" y="0"/>
                <wp:positionH relativeFrom="margin">
                  <wp:align>left</wp:align>
                </wp:positionH>
                <wp:positionV relativeFrom="paragraph">
                  <wp:posOffset>8180</wp:posOffset>
                </wp:positionV>
                <wp:extent cx="6058535" cy="651510"/>
                <wp:effectExtent l="0" t="0" r="1841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6515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2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BF3E9" id="Rectangle 3" o:spid="_x0000_s1026" style="position:absolute;margin-left:0;margin-top:.65pt;width:477.05pt;height:51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" fillcolor="#cfcdcd [2894]" strokecolor="black [3213]" strokeweight="1pt">
                <v:fill opacity="15163f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="00A47042" w:rsidRPr="00A47042">
        <w:rPr>
          <w:rFonts w:ascii="Times New Roman" w:hAnsi="Times New Roman" w:cs="Times New Roman"/>
        </w:rPr>
        <w:t>FOR YMB</w:t>
      </w:r>
      <w:r w:rsidR="00D34C0C" w:rsidRPr="00A47042">
        <w:rPr>
          <w:rFonts w:ascii="Times New Roman" w:hAnsi="Times New Roman" w:cs="Times New Roman"/>
        </w:rPr>
        <w:t xml:space="preserve"> USE ONLY:</w:t>
      </w:r>
    </w:p>
    <w:p w14:paraId="7D72379D" w14:textId="77777777" w:rsidR="00D34C0C" w:rsidRPr="00A47042" w:rsidRDefault="002822FD" w:rsidP="00D34C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34C0C" w:rsidRPr="00A47042">
        <w:rPr>
          <w:rFonts w:ascii="Times New Roman" w:hAnsi="Times New Roman" w:cs="Times New Roman"/>
        </w:rPr>
        <w:t>Date Received:</w:t>
      </w:r>
      <w:r w:rsidR="00D34C0C" w:rsidRPr="00A47042">
        <w:rPr>
          <w:rFonts w:ascii="Times New Roman" w:hAnsi="Times New Roman" w:cs="Times New Roman"/>
        </w:rPr>
        <w:tab/>
      </w:r>
      <w:r w:rsidR="00D34C0C" w:rsidRPr="00A47042">
        <w:rPr>
          <w:rFonts w:ascii="Times New Roman" w:hAnsi="Times New Roman" w:cs="Times New Roman"/>
        </w:rPr>
        <w:tab/>
        <w:t>All information complete?</w:t>
      </w:r>
      <w:r w:rsidR="00D34C0C" w:rsidRPr="00A47042">
        <w:rPr>
          <w:rFonts w:ascii="Times New Roman" w:hAnsi="Times New Roman" w:cs="Times New Roman"/>
        </w:rPr>
        <w:tab/>
      </w:r>
      <w:r w:rsidR="00A47042">
        <w:rPr>
          <w:rFonts w:ascii="Times New Roman" w:hAnsi="Times New Roman" w:cs="Times New Roman"/>
        </w:rPr>
        <w:t>Y</w:t>
      </w:r>
      <w:r w:rsidR="00D34C0C" w:rsidRPr="00A47042">
        <w:rPr>
          <w:rFonts w:ascii="Times New Roman" w:hAnsi="Times New Roman" w:cs="Times New Roman"/>
        </w:rPr>
        <w:tab/>
      </w:r>
      <w:r w:rsidR="00A47042">
        <w:rPr>
          <w:rFonts w:ascii="Times New Roman" w:hAnsi="Times New Roman" w:cs="Times New Roman"/>
        </w:rPr>
        <w:t>N</w:t>
      </w:r>
      <w:r w:rsidR="00D34C0C" w:rsidRPr="00A47042">
        <w:rPr>
          <w:rFonts w:ascii="Times New Roman" w:hAnsi="Times New Roman" w:cs="Times New Roman"/>
        </w:rPr>
        <w:tab/>
        <w:t>Revised date:</w:t>
      </w:r>
    </w:p>
    <w:p w14:paraId="21CC8C5B" w14:textId="77777777" w:rsidR="00D34C0C" w:rsidRPr="00A47042" w:rsidRDefault="002822FD" w:rsidP="00D34C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47042">
        <w:rPr>
          <w:rFonts w:ascii="Times New Roman" w:hAnsi="Times New Roman" w:cs="Times New Roman"/>
        </w:rPr>
        <w:t>Approval Date:</w:t>
      </w:r>
      <w:r w:rsidR="00D34C0C" w:rsidRPr="00A47042">
        <w:rPr>
          <w:rFonts w:ascii="Times New Roman" w:hAnsi="Times New Roman" w:cs="Times New Roman"/>
        </w:rPr>
        <w:tab/>
      </w:r>
      <w:r w:rsidR="00D34C0C" w:rsidRPr="00A47042">
        <w:rPr>
          <w:rFonts w:ascii="Times New Roman" w:hAnsi="Times New Roman" w:cs="Times New Roman"/>
        </w:rPr>
        <w:tab/>
      </w:r>
      <w:r w:rsidR="00A47042">
        <w:rPr>
          <w:rFonts w:ascii="Times New Roman" w:hAnsi="Times New Roman" w:cs="Times New Roman"/>
        </w:rPr>
        <w:t>Receipt submission date</w:t>
      </w:r>
      <w:r w:rsidR="00D34C0C" w:rsidRPr="00A47042">
        <w:rPr>
          <w:rFonts w:ascii="Times New Roman" w:hAnsi="Times New Roman" w:cs="Times New Roman"/>
        </w:rPr>
        <w:t>:</w:t>
      </w:r>
      <w:r w:rsidR="00D34C0C" w:rsidRPr="00A47042">
        <w:rPr>
          <w:rFonts w:ascii="Times New Roman" w:hAnsi="Times New Roman" w:cs="Times New Roman"/>
        </w:rPr>
        <w:tab/>
      </w:r>
      <w:r w:rsidR="00D34C0C" w:rsidRPr="00A47042">
        <w:rPr>
          <w:rFonts w:ascii="Times New Roman" w:hAnsi="Times New Roman" w:cs="Times New Roman"/>
        </w:rPr>
        <w:tab/>
      </w:r>
      <w:r w:rsidR="00A47042">
        <w:rPr>
          <w:rFonts w:ascii="Times New Roman" w:hAnsi="Times New Roman" w:cs="Times New Roman"/>
        </w:rPr>
        <w:tab/>
        <w:t xml:space="preserve">Date </w:t>
      </w:r>
      <w:r w:rsidR="00D34C0C" w:rsidRPr="00A47042">
        <w:rPr>
          <w:rFonts w:ascii="Times New Roman" w:hAnsi="Times New Roman" w:cs="Times New Roman"/>
        </w:rPr>
        <w:t>Paid:</w:t>
      </w:r>
    </w:p>
    <w:sectPr w:rsidR="00D34C0C" w:rsidRPr="00A47042" w:rsidSect="00D34C0C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E0"/>
    <w:rsid w:val="000B07D7"/>
    <w:rsid w:val="000F6DF2"/>
    <w:rsid w:val="00162573"/>
    <w:rsid w:val="001C1099"/>
    <w:rsid w:val="002217B0"/>
    <w:rsid w:val="002822FD"/>
    <w:rsid w:val="00373C49"/>
    <w:rsid w:val="006A68BD"/>
    <w:rsid w:val="007073E0"/>
    <w:rsid w:val="00745205"/>
    <w:rsid w:val="0075230B"/>
    <w:rsid w:val="007F3C3F"/>
    <w:rsid w:val="00A06FCD"/>
    <w:rsid w:val="00A42468"/>
    <w:rsid w:val="00A47042"/>
    <w:rsid w:val="00A65739"/>
    <w:rsid w:val="00C11DF8"/>
    <w:rsid w:val="00C912F4"/>
    <w:rsid w:val="00CF5035"/>
    <w:rsid w:val="00D34C0C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25A3"/>
  <w15:chartTrackingRefBased/>
  <w15:docId w15:val="{157886BB-0113-4ED6-B6F3-518D1AC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leason297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baker@elmhurst205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192E-5AE0-AE48-9F41-602B7B95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Microsoft Office User</cp:lastModifiedBy>
  <cp:revision>2</cp:revision>
  <cp:lastPrinted>2019-09-04T00:23:00Z</cp:lastPrinted>
  <dcterms:created xsi:type="dcterms:W3CDTF">2019-09-19T16:24:00Z</dcterms:created>
  <dcterms:modified xsi:type="dcterms:W3CDTF">2019-09-19T16:24:00Z</dcterms:modified>
</cp:coreProperties>
</file>